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6D4" w:rsidRPr="005A5129" w:rsidRDefault="008346D4" w:rsidP="008346D4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>предмету «</w:t>
      </w:r>
      <w:r w:rsidR="008606FA">
        <w:rPr>
          <w:rFonts w:ascii="Times New Roman" w:hAnsi="Times New Roman" w:cs="Times New Roman"/>
          <w:sz w:val="28"/>
          <w:szCs w:val="28"/>
        </w:rPr>
        <w:t>Технология</w:t>
      </w:r>
      <w:r w:rsidR="00963CEE">
        <w:rPr>
          <w:rFonts w:ascii="Times New Roman" w:hAnsi="Times New Roman" w:cs="Times New Roman"/>
          <w:sz w:val="28"/>
          <w:szCs w:val="28"/>
        </w:rPr>
        <w:t>» (дата проведения:</w:t>
      </w:r>
      <w:r w:rsidR="008B17FA">
        <w:rPr>
          <w:rFonts w:ascii="Times New Roman" w:hAnsi="Times New Roman" w:cs="Times New Roman"/>
          <w:sz w:val="28"/>
          <w:szCs w:val="28"/>
        </w:rPr>
        <w:t xml:space="preserve"> 25.10</w:t>
      </w:r>
      <w:r w:rsidR="00043337">
        <w:rPr>
          <w:rFonts w:ascii="Times New Roman" w:hAnsi="Times New Roman" w:cs="Times New Roman"/>
          <w:sz w:val="28"/>
          <w:szCs w:val="28"/>
        </w:rPr>
        <w:t>.2021</w:t>
      </w:r>
      <w:r w:rsidRPr="005A5129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20"/>
        <w:gridCol w:w="1225"/>
        <w:gridCol w:w="2126"/>
        <w:gridCol w:w="1701"/>
        <w:gridCol w:w="2404"/>
      </w:tblGrid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учителя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Шакирова С.Р.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Бабаева Л. С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К. А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Муртазина Н.Н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Ашрапова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Шайхлисламова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А.А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А.Р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Ракипова А.Ф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Файрузова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А.Р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="00890D3B"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Г.М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Г.Р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8606FA" w:rsidRPr="00890D3B" w:rsidTr="00890D3B">
        <w:tc>
          <w:tcPr>
            <w:tcW w:w="1889" w:type="dxa"/>
            <w:gridSpan w:val="2"/>
          </w:tcPr>
          <w:p w:rsidR="008606FA" w:rsidRPr="00890D3B" w:rsidRDefault="00890D3B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Валеева Д.Р</w:t>
            </w:r>
          </w:p>
        </w:tc>
        <w:tc>
          <w:tcPr>
            <w:tcW w:w="1225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606FA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701" w:type="dxa"/>
          </w:tcPr>
          <w:p w:rsidR="008606FA" w:rsidRPr="00890D3B" w:rsidRDefault="008606FA" w:rsidP="0086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6FA" w:rsidRPr="00890D3B" w:rsidRDefault="00890D3B" w:rsidP="008606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Фасыхова</w:t>
            </w:r>
            <w:proofErr w:type="spellEnd"/>
            <w:r w:rsidRPr="00890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Бикбов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Р. А.</w:t>
            </w:r>
          </w:p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B3E64" w:rsidRPr="00890D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126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Жураев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Т. Р.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B3E64" w:rsidRPr="00890D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А. Ф.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126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Галявов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И.Д.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1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126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Бадыков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Д. Р.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701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Бадыков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К. Р.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tr w:rsidR="005B3E64" w:rsidRPr="00890D3B" w:rsidTr="00890D3B">
        <w:tc>
          <w:tcPr>
            <w:tcW w:w="1869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 w:rsidRPr="00890D3B">
              <w:rPr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245" w:type="dxa"/>
            <w:gridSpan w:val="2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126" w:type="dxa"/>
          </w:tcPr>
          <w:p w:rsidR="005B3E64" w:rsidRPr="00890D3B" w:rsidRDefault="00890D3B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B3E64" w:rsidRPr="00890D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04" w:type="dxa"/>
          </w:tcPr>
          <w:p w:rsidR="005B3E64" w:rsidRPr="00890D3B" w:rsidRDefault="005B3E64" w:rsidP="00C93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D3B">
              <w:rPr>
                <w:rFonts w:ascii="Times New Roman" w:hAnsi="Times New Roman" w:cs="Times New Roman"/>
                <w:sz w:val="24"/>
                <w:szCs w:val="24"/>
              </w:rPr>
              <w:t>Шамсутдинов Р.И.</w:t>
            </w:r>
          </w:p>
        </w:tc>
      </w:tr>
      <w:bookmarkEnd w:id="0"/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043337"/>
    <w:rsid w:val="001A464E"/>
    <w:rsid w:val="00592B50"/>
    <w:rsid w:val="005B3E64"/>
    <w:rsid w:val="008346D4"/>
    <w:rsid w:val="008606FA"/>
    <w:rsid w:val="00890D3B"/>
    <w:rsid w:val="008B17FA"/>
    <w:rsid w:val="00963CEE"/>
    <w:rsid w:val="00CA5661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3AF3F"/>
  <w15:chartTrackingRefBased/>
  <w15:docId w15:val="{9A686E12-0724-437C-87FC-8C2ACD87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Гульнара</cp:lastModifiedBy>
  <cp:revision>2</cp:revision>
  <dcterms:created xsi:type="dcterms:W3CDTF">2021-11-02T11:13:00Z</dcterms:created>
  <dcterms:modified xsi:type="dcterms:W3CDTF">2021-11-02T11:13:00Z</dcterms:modified>
</cp:coreProperties>
</file>